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37" w:rsidRDefault="00032DFC">
      <w:pPr>
        <w:tabs>
          <w:tab w:val="center" w:pos="4252"/>
          <w:tab w:val="right" w:pos="8504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5731200" cy="1333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4837" w:rsidRDefault="00032DFC">
      <w:pPr>
        <w:tabs>
          <w:tab w:val="center" w:pos="4252"/>
          <w:tab w:val="right" w:pos="8504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REGULAMENTO GERAL</w:t>
      </w:r>
    </w:p>
    <w:p w:rsidR="00AF4837" w:rsidRDefault="00032DF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DESAFIO DA SERRA DO FAXINAL DE MOUTAIN BIKE</w:t>
      </w:r>
    </w:p>
    <w:p w:rsidR="00AF4837" w:rsidRDefault="00AF4837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F4837" w:rsidRDefault="00032DFC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Serra do Faxinal é uma das belezas naturais mais expressivas do estado Catarinense, além da vegetação intensa uma serra de 17 KM de inclinação forte, onde proporciona a prática de ciclismo MTB com muita adrenalina e superação.</w:t>
      </w:r>
    </w:p>
    <w:p w:rsidR="00AF4837" w:rsidRDefault="00032DFC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Desafio da Serra do Faxin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de Mountain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Bike  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 evento que vem para ser um dos maiores eventos do gênero no estado, além de proporcionar o acesso a uma das serras mais belas do Brasil, irá fomentar o turismo de forma expressiva através da prática esportiva.  </w:t>
      </w:r>
    </w:p>
    <w:p w:rsidR="00AF4837" w:rsidRDefault="00032DFC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o passar dos a</w:t>
      </w:r>
      <w:r>
        <w:rPr>
          <w:rFonts w:ascii="Times New Roman" w:eastAsia="Times New Roman" w:hAnsi="Times New Roman" w:cs="Times New Roman"/>
          <w:sz w:val="24"/>
          <w:szCs w:val="24"/>
        </w:rPr>
        <w:t>nos a região vem crescendo e não é diferente a cidade de Praia Grande onde com seus Cânions e voos de balão que vem conquistando o Brasil e o Mundo.</w:t>
      </w:r>
    </w:p>
    <w:p w:rsidR="00AF4837" w:rsidRDefault="00032DFC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 o DESAFIO DA SERRA DO FAXINAL vem para alavancar de vez e agregar ainda mais valores a nossa região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extremo sul catarinense através deste evento. </w:t>
      </w:r>
    </w:p>
    <w:p w:rsidR="00AF4837" w:rsidRDefault="00AF4837">
      <w:pPr>
        <w:spacing w:before="280" w:after="2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ORGANIZAÇÃO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DESAFIO DA SERRA DO FAXINAL DE MTB, é uma promoção da Prefeitura Municipal de Praia Grande SC, Secretaria de Esporte e apoio da LMD EVENTOS ESPORTIVOS.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Organização é responsável por </w:t>
      </w:r>
      <w:r>
        <w:rPr>
          <w:rFonts w:ascii="Times New Roman" w:eastAsia="Times New Roman" w:hAnsi="Times New Roman" w:cs="Times New Roman"/>
          <w:sz w:val="24"/>
          <w:szCs w:val="24"/>
        </w:rPr>
        <w:t>fazer cumprir as datas e disposições deste regulamento e justificar as alterações quando cabíveis.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Poderá o Organizador/Realizador suspender o evento por questões de segurança pública, atos públicos, vandalismo e/ou motivos de força maior sem aviso prévi</w:t>
      </w:r>
      <w:r>
        <w:rPr>
          <w:rFonts w:ascii="Times New Roman" w:eastAsia="Times New Roman" w:hAnsi="Times New Roman" w:cs="Times New Roman"/>
          <w:sz w:val="24"/>
          <w:szCs w:val="24"/>
        </w:rPr>
        <w:t>o aos participantes;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DESAFIO DA SERRA DO FAXINAL DE MTB será realizado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05 de junho de 2022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  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km de serra com altimetria de 1000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evento será distribuídos da seguinte forma: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MOUNTAIN BIKE TRADICIONAL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“ COMPETIÇÃO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”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rá permitido o uso de pneu fino ou qualquer equipamento que descaracterize do gênero mountain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nem uso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elétrica ou tenha ajuda extra que não seja do estilo tradicional, e disputa será geral e categorias por idade.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GRAVEL: </w:t>
      </w:r>
      <w:r>
        <w:rPr>
          <w:rFonts w:ascii="Times New Roman" w:eastAsia="Times New Roman" w:hAnsi="Times New Roman" w:cs="Times New Roman"/>
          <w:sz w:val="24"/>
          <w:szCs w:val="24"/>
        </w:rPr>
        <w:t>Disputa geral, até os cinco primeiros.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BIKE ELÉTRICA/EBIKE: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Disputa geral, até os cinco primeiros.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MOUNTAIN BIKE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“ DESAFIO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PARTICIPAÇÃO”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Nesse estilo poderá ter alterações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ou seja, tipo elétrica ou gênero, porém não tem estilo competitivo e </w:t>
      </w:r>
      <w:r>
        <w:rPr>
          <w:rFonts w:ascii="Times New Roman" w:eastAsia="Times New Roman" w:hAnsi="Times New Roman" w:cs="Times New Roman"/>
          <w:sz w:val="24"/>
          <w:szCs w:val="24"/>
        </w:rPr>
        <w:t>sim participação.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CRONOGRAMA:</w:t>
      </w:r>
    </w:p>
    <w:p w:rsidR="00AF4837" w:rsidRDefault="00032DFC">
      <w:pPr>
        <w:numPr>
          <w:ilvl w:val="0"/>
          <w:numId w:val="4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Local da Largada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Praça central em frente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igreja matriz.</w:t>
      </w:r>
    </w:p>
    <w:p w:rsidR="00AF4837" w:rsidRDefault="00032DFC">
      <w:pPr>
        <w:numPr>
          <w:ilvl w:val="0"/>
          <w:numId w:val="4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Horário Largada Competição MTB TRADICIONAL</w:t>
      </w:r>
      <w:r>
        <w:rPr>
          <w:rFonts w:ascii="Times New Roman" w:eastAsia="Times New Roman" w:hAnsi="Times New Roman" w:cs="Times New Roman"/>
          <w:sz w:val="24"/>
          <w:szCs w:val="24"/>
        </w:rPr>
        <w:t>:  A largada será às 7h45 com 15 minutos de tolerância.</w:t>
      </w:r>
    </w:p>
    <w:p w:rsidR="00AF4837" w:rsidRDefault="00032DFC">
      <w:pPr>
        <w:numPr>
          <w:ilvl w:val="0"/>
          <w:numId w:val="4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Horário Largada Competição GRAVEL E EBIKE</w:t>
      </w:r>
      <w:r>
        <w:rPr>
          <w:rFonts w:ascii="Times New Roman" w:eastAsia="Times New Roman" w:hAnsi="Times New Roman" w:cs="Times New Roman"/>
          <w:sz w:val="24"/>
          <w:szCs w:val="24"/>
        </w:rPr>
        <w:t>:  A largada será às 8h com 15 minutos de tolerância.</w:t>
      </w:r>
    </w:p>
    <w:p w:rsidR="00AF4837" w:rsidRDefault="00032DFC">
      <w:pPr>
        <w:numPr>
          <w:ilvl w:val="0"/>
          <w:numId w:val="4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Horário Largada Desafio de Participação</w:t>
      </w:r>
      <w:r>
        <w:rPr>
          <w:rFonts w:ascii="Times New Roman" w:eastAsia="Times New Roman" w:hAnsi="Times New Roman" w:cs="Times New Roman"/>
          <w:sz w:val="24"/>
          <w:szCs w:val="24"/>
        </w:rPr>
        <w:t>: A largada será às 8h15 com 15 minutos de tolerância.</w:t>
      </w:r>
    </w:p>
    <w:p w:rsidR="00AF4837" w:rsidRDefault="00032DFC">
      <w:pPr>
        <w:numPr>
          <w:ilvl w:val="0"/>
          <w:numId w:val="4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Horário de retorno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  descida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serra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volta só será permitida após a liberação da organização da prova, </w:t>
      </w:r>
      <w:r>
        <w:rPr>
          <w:rFonts w:ascii="Times New Roman" w:eastAsia="Times New Roman" w:hAnsi="Times New Roman" w:cs="Times New Roman"/>
          <w:sz w:val="24"/>
          <w:szCs w:val="24"/>
        </w:rPr>
        <w:t>ou seja, 30 minutos após chegada dos primeiros colocados , sendo de responsabilidade dos mesmos o retorno. Caso necessite de carro de apoio, será feito pela organização após chegada de todos os competidores, além de o atleta descer lentamente e sempre cuid</w:t>
      </w:r>
      <w:r>
        <w:rPr>
          <w:rFonts w:ascii="Times New Roman" w:eastAsia="Times New Roman" w:hAnsi="Times New Roman" w:cs="Times New Roman"/>
          <w:sz w:val="24"/>
          <w:szCs w:val="24"/>
        </w:rPr>
        <w:t>ando dos atletas que estão subindo.</w:t>
      </w:r>
    </w:p>
    <w:p w:rsidR="00AF4837" w:rsidRDefault="00032DFC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Caso o atleta na descida prejudique algum atleta que esteja ainda competindo ou seja subindo a serra, o mesmo será notificado e poderá ser desclassificado.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PARTICIPAÇÃO / INSCRIÇÃO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Poderão participar da prova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atletas de ambos os sexos, regularmente inscritos de acordo com o regulamento geral do evento: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).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atletas menores de 16 anos só poderão participar da prova com a presença de 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responsável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participação do atleta na prova é estritamente individu</w:t>
      </w:r>
      <w:r>
        <w:rPr>
          <w:rFonts w:ascii="Times New Roman" w:eastAsia="Times New Roman" w:hAnsi="Times New Roman" w:cs="Times New Roman"/>
          <w:sz w:val="24"/>
          <w:szCs w:val="24"/>
        </w:rPr>
        <w:t>al sendo proibido o auxílio de terceiros, somente no caso de auxílio para hidratação e no caso de manutenção da Bike a mesma deverá ser feita pelo atleta.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Não poderá de forma alguma o atleta pegar vácuo em veículos, ou obter a ajuda de algo que não se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ja o próprio atleta e sua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sendo permitido somente o vácuo com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outros ciclistas devidamente inscritos no evento, caso contrário o mesmo será automaticamente desclassificado.</w:t>
      </w:r>
    </w:p>
    <w:p w:rsidR="00AF4837" w:rsidRDefault="00032DFC">
      <w:pPr>
        <w:numPr>
          <w:ilvl w:val="0"/>
          <w:numId w:val="6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inscrições poderão ser feitas via site </w:t>
      </w:r>
      <w:hyperlink r:id="rId6">
        <w:proofErr w:type="gram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WWW.LMDEVENTOSESPORTIVOS.COM.BR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,loja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Sombrio e Torres RS.</w:t>
      </w:r>
    </w:p>
    <w:p w:rsidR="00AF4837" w:rsidRDefault="00032DFC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grupos e Equipes de Ciclismo, terão direito a desconto na inscrição acima de 10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dez)  atletas para a prova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PARTICIPAÇÃO</w:t>
      </w:r>
      <w:r>
        <w:rPr>
          <w:rFonts w:ascii="Times New Roman" w:eastAsia="Times New Roman" w:hAnsi="Times New Roman" w:cs="Times New Roman"/>
          <w:sz w:val="24"/>
          <w:szCs w:val="24"/>
        </w:rPr>
        <w:t>. Caso algum atleta tenha f</w:t>
      </w:r>
      <w:r>
        <w:rPr>
          <w:rFonts w:ascii="Times New Roman" w:eastAsia="Times New Roman" w:hAnsi="Times New Roman" w:cs="Times New Roman"/>
          <w:sz w:val="24"/>
          <w:szCs w:val="24"/>
        </w:rPr>
        <w:t>eito sua inscrição pelo site sem solicitar desconto junto ao grupo, o mesmo não terá direito ao desconto, por se tratar da política administrativa de inscrição.</w:t>
      </w:r>
    </w:p>
    <w:p w:rsidR="00AF4837" w:rsidRDefault="00032DFC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inscrição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  DESAFIO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SERRA DO FAXINAL DE MTB é pessoal e intransferível, não podendo qualquer pessoa ser substituída por outra, em qualquer situação. O participante que ceder seu número para outra pessoa será responsável por qualquer acidente ou dano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esta pessoa venha sofrer. É obrigatório o uso do número de identificação durante toda a realização da prova, sendo passíveis de desclassificação os participantes que não cumprirem este item.</w:t>
      </w:r>
    </w:p>
    <w:p w:rsidR="00AF4837" w:rsidRDefault="00032DFC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fazer a inscrição o atleta ficará sob a cobertura de um S</w:t>
      </w:r>
      <w:r>
        <w:rPr>
          <w:rFonts w:ascii="Times New Roman" w:eastAsia="Times New Roman" w:hAnsi="Times New Roman" w:cs="Times New Roman"/>
          <w:sz w:val="24"/>
          <w:szCs w:val="24"/>
        </w:rPr>
        <w:t>EGURO DE VIDA com validade durante o período da prova.</w:t>
      </w:r>
    </w:p>
    <w:p w:rsidR="00AF4837" w:rsidRDefault="00032DFC">
      <w:pPr>
        <w:numPr>
          <w:ilvl w:val="0"/>
          <w:numId w:val="6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efetivação da inscrição,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organização do evento não reembolsará o valor da inscrição aos participantes que desistirem de participar.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VALOR TAXA DE INSCRIÇÃO:</w:t>
      </w:r>
    </w:p>
    <w:p w:rsidR="00AF4837" w:rsidRDefault="00032DFC">
      <w:pPr>
        <w:numPr>
          <w:ilvl w:val="0"/>
          <w:numId w:val="5"/>
        </w:num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valor da inscrição será por lotes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venda, da seguinte forma:</w:t>
      </w:r>
    </w:p>
    <w:p w:rsidR="00AF4837" w:rsidRDefault="00032DFC">
      <w:pPr>
        <w:numPr>
          <w:ilvl w:val="0"/>
          <w:numId w:val="1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Até 50 primeiras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inscrições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$ 60,00 reais.</w:t>
      </w:r>
    </w:p>
    <w:p w:rsidR="00AF4837" w:rsidRDefault="00032DF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51 a 100 inscrições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R$ 70,00 reais.</w:t>
      </w:r>
    </w:p>
    <w:p w:rsidR="00AF4837" w:rsidRDefault="00032DF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101 a 200 inscrições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R$ 80,00 reais.</w:t>
      </w:r>
    </w:p>
    <w:p w:rsidR="00AF4837" w:rsidRDefault="00032DFC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Acima de 200 inscrições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R$ 100,00 reais.</w:t>
      </w:r>
    </w:p>
    <w:p w:rsidR="00AF4837" w:rsidRDefault="00AF4837">
      <w:pPr>
        <w:spacing w:before="280" w:after="28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KIT ATLETA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</w:rPr>
        <w:t>A retirada do kit acontecerá nos seguintes dias: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*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junho das 10h às 12h  </w:t>
      </w:r>
      <w:r>
        <w:rPr>
          <w:rFonts w:ascii="Times New Roman" w:eastAsia="Times New Roman" w:hAnsi="Times New Roman" w:cs="Times New Roman"/>
          <w:sz w:val="24"/>
          <w:szCs w:val="24"/>
        </w:rPr>
        <w:t>na loja Ciclo PK em Praia Grande.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 junho das 6h às 7h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local do evento ( Praça central )</w:t>
      </w:r>
    </w:p>
    <w:p w:rsidR="00AF4837" w:rsidRDefault="00AF48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</w:rPr>
        <w:t>Kit atleta será composto pelos seguintes itens: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sz w:val="24"/>
          <w:szCs w:val="24"/>
        </w:rPr>
        <w:t>Medalha de participação pe</w:t>
      </w:r>
      <w:r>
        <w:rPr>
          <w:rFonts w:ascii="Times New Roman" w:eastAsia="Times New Roman" w:hAnsi="Times New Roman" w:cs="Times New Roman"/>
          <w:sz w:val="24"/>
          <w:szCs w:val="24"/>
        </w:rPr>
        <w:t>rsonalizada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Repositor de Energia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&gt; Frutas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 Chopp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( 300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ml )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Água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&gt; Chip Atleta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&gt; Seguro atleta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&gt; Placa nº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</w:p>
    <w:p w:rsidR="00AF4837" w:rsidRDefault="00AF48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CHIP de cronometragem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A organização irá disponibilizar um chip atleta junto ao kit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atleta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sendo este descartável. Será obrigatóri</w:t>
      </w:r>
      <w:r>
        <w:rPr>
          <w:rFonts w:ascii="Times New Roman" w:eastAsia="Times New Roman" w:hAnsi="Times New Roman" w:cs="Times New Roman"/>
          <w:sz w:val="24"/>
          <w:szCs w:val="24"/>
        </w:rPr>
        <w:t>o o uso do chip na sapatilha ou tênis.</w:t>
      </w:r>
    </w:p>
    <w:p w:rsidR="00AF4837" w:rsidRDefault="00AF48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PREMIAÇÃO/CATEGORIA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premiações serão definidas da seguinte forma:</w:t>
      </w:r>
    </w:p>
    <w:p w:rsidR="00AF4837" w:rsidRDefault="00032DFC">
      <w:pPr>
        <w:numPr>
          <w:ilvl w:val="0"/>
          <w:numId w:val="2"/>
        </w:num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Todos os participantes receberão medalhas de participação.</w:t>
      </w:r>
    </w:p>
    <w:p w:rsidR="00AF4837" w:rsidRDefault="00032DF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Será dado troféu de escalador ao primeiro atleta masculino e feminino que chegar no morro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dos  cabritos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frente. </w:t>
      </w:r>
    </w:p>
    <w:p w:rsidR="00AF4837" w:rsidRDefault="00032DFC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Será classificado conforme cruzarem a linha de chegada da seguinte forma:</w:t>
      </w:r>
    </w:p>
    <w:p w:rsidR="00AF4837" w:rsidRDefault="00032DF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cinco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primeiros a cruzar a linha de chegada serão os campeões geral, tanto masculino quanto feminino.</w:t>
      </w:r>
    </w:p>
    <w:p w:rsidR="00AF4837" w:rsidRDefault="00032DFC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os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cinco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de cada naipe cruzarem a linha de chegada serão classificados por categoria por idade até o 5 ( quinto ) colocado através do </w:t>
      </w:r>
      <w:r>
        <w:rPr>
          <w:rFonts w:ascii="Times New Roman" w:eastAsia="Times New Roman" w:hAnsi="Times New Roman" w:cs="Times New Roman"/>
          <w:sz w:val="24"/>
          <w:szCs w:val="24"/>
        </w:rPr>
        <w:t>tempo líquido, esse somente para categoria MTB TRADICIONAL.</w:t>
      </w:r>
    </w:p>
    <w:p w:rsidR="00AF4837" w:rsidRDefault="00032DFC">
      <w:pPr>
        <w:numPr>
          <w:ilvl w:val="0"/>
          <w:numId w:val="3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atletas que se classificarem no geral não terão direito a classificação por categoria.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FAIXA ETÁRIA E PREMIAÇÃO MTB TRADICIONAL</w:t>
      </w:r>
    </w:p>
    <w:tbl>
      <w:tblPr>
        <w:tblStyle w:val="a"/>
        <w:tblW w:w="85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1"/>
        <w:gridCol w:w="1323"/>
        <w:gridCol w:w="3070"/>
      </w:tblGrid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Categoria  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Referencia 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Premiação </w:t>
            </w:r>
          </w:p>
        </w:tc>
      </w:tr>
      <w:tr w:rsidR="00AF4837">
        <w:trPr>
          <w:trHeight w:val="182"/>
        </w:trPr>
        <w:tc>
          <w:tcPr>
            <w:tcW w:w="4111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º  ao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5º lugar troféu.</w:t>
            </w: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837">
        <w:trPr>
          <w:trHeight w:val="1099"/>
        </w:trPr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23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até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anos                    </w:t>
            </w:r>
          </w:p>
          <w:p w:rsidR="00AF4837" w:rsidRDefault="00AF483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30 – 23 a 29 anos   </w:t>
            </w:r>
          </w:p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– Acima 29 anos                         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M/F</w:t>
            </w:r>
          </w:p>
          <w:p w:rsidR="00AF4837" w:rsidRDefault="00AF483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M/F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</w:t>
            </w:r>
            <w:proofErr w:type="spellEnd"/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837" w:rsidRDefault="00AF483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“A1” – 30 a 34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“A2”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 35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39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“B1” – 40 a 44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“B2” – 45 a 49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MASTER “C1” – 50 a 54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“C2” – 55 a 59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“D1” – 60 a 64 anos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“D2” – 65 acima 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837">
        <w:tc>
          <w:tcPr>
            <w:tcW w:w="4111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GERAL                                     </w:t>
            </w:r>
          </w:p>
        </w:tc>
        <w:tc>
          <w:tcPr>
            <w:tcW w:w="1323" w:type="dxa"/>
            <w:shd w:val="clear" w:color="auto" w:fill="7DC5FF"/>
            <w:vAlign w:val="center"/>
          </w:tcPr>
          <w:p w:rsidR="00AF4837" w:rsidRDefault="00032D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M/F</w:t>
            </w:r>
          </w:p>
        </w:tc>
        <w:tc>
          <w:tcPr>
            <w:tcW w:w="3070" w:type="dxa"/>
            <w:shd w:val="clear" w:color="auto" w:fill="7DC5FF"/>
            <w:vAlign w:val="center"/>
          </w:tcPr>
          <w:p w:rsidR="00AF4837" w:rsidRDefault="00AF48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837" w:rsidRDefault="00AF483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4837" w:rsidRDefault="00AF4837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4837" w:rsidRDefault="00032DFC">
      <w:pPr>
        <w:rPr>
          <w:b/>
        </w:rPr>
      </w:pPr>
      <w:r>
        <w:rPr>
          <w:b/>
        </w:rPr>
        <w:t xml:space="preserve">PREMIAÇÃO EM </w:t>
      </w:r>
      <w:proofErr w:type="gramStart"/>
      <w:r>
        <w:rPr>
          <w:b/>
        </w:rPr>
        <w:t>DINHEIRO :</w:t>
      </w:r>
      <w:proofErr w:type="gramEnd"/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>ATÉ 199 ATLETAS</w:t>
      </w:r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 xml:space="preserve">GERAL: </w:t>
      </w:r>
    </w:p>
    <w:p w:rsidR="00AF4837" w:rsidRDefault="00032DFC">
      <w:r>
        <w:t xml:space="preserve">1º LUGAR - 200,00 REAIS </w:t>
      </w:r>
      <w:r>
        <w:rPr>
          <w:b/>
          <w:sz w:val="40"/>
          <w:szCs w:val="40"/>
        </w:rPr>
        <w:t>+ voo de balão</w:t>
      </w:r>
      <w:r>
        <w:t xml:space="preserve"> </w:t>
      </w:r>
    </w:p>
    <w:p w:rsidR="00AF4837" w:rsidRDefault="00032DFC">
      <w:r>
        <w:t>2º LUGAR - 100,00 REAIS</w:t>
      </w:r>
    </w:p>
    <w:p w:rsidR="00AF4837" w:rsidRDefault="00032DFC">
      <w:r>
        <w:t>3º LUGAR - 50,00 REAIS</w:t>
      </w:r>
    </w:p>
    <w:p w:rsidR="00AF4837" w:rsidRDefault="00AF4837">
      <w:pPr>
        <w:rPr>
          <w:b/>
        </w:rPr>
      </w:pPr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>ATÉ 299 ATLETAS</w:t>
      </w:r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 xml:space="preserve">GERAL: </w:t>
      </w:r>
    </w:p>
    <w:p w:rsidR="00AF4837" w:rsidRDefault="00032DFC">
      <w:r>
        <w:t xml:space="preserve">1º LUGAR - 250,00 REAIS </w:t>
      </w:r>
      <w:r>
        <w:rPr>
          <w:b/>
          <w:sz w:val="40"/>
          <w:szCs w:val="40"/>
        </w:rPr>
        <w:t>+ voo de balão</w:t>
      </w:r>
    </w:p>
    <w:p w:rsidR="00AF4837" w:rsidRDefault="00032DFC">
      <w:r>
        <w:t>2º LUGAR - 150,00 REAIS</w:t>
      </w:r>
    </w:p>
    <w:p w:rsidR="00AF4837" w:rsidRDefault="00032DFC">
      <w:r>
        <w:t>3º LUGAR - 100,00 REAIS</w:t>
      </w:r>
    </w:p>
    <w:p w:rsidR="00AF4837" w:rsidRDefault="00AF4837">
      <w:pPr>
        <w:rPr>
          <w:b/>
        </w:rPr>
      </w:pPr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>ATÉ 399 ATLETAS</w:t>
      </w:r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 xml:space="preserve">GERAL: </w:t>
      </w:r>
    </w:p>
    <w:p w:rsidR="00AF4837" w:rsidRDefault="00032DFC">
      <w:r>
        <w:t xml:space="preserve">1º LUGAR - 300,00 REAIS </w:t>
      </w:r>
      <w:r>
        <w:rPr>
          <w:b/>
          <w:sz w:val="40"/>
          <w:szCs w:val="40"/>
        </w:rPr>
        <w:t>+ voo de balão</w:t>
      </w:r>
    </w:p>
    <w:p w:rsidR="00AF4837" w:rsidRDefault="00032DFC">
      <w:r>
        <w:t>2º LUGAR - 200,00 REAIS</w:t>
      </w:r>
    </w:p>
    <w:p w:rsidR="00AF4837" w:rsidRDefault="00032DFC">
      <w:r>
        <w:t>3º LUGAR - 150,00 REAIS</w:t>
      </w:r>
    </w:p>
    <w:p w:rsidR="00AF4837" w:rsidRDefault="00AF4837">
      <w:pPr>
        <w:rPr>
          <w:b/>
        </w:rPr>
      </w:pPr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>ATÉ 399 ATLETAS</w:t>
      </w:r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 xml:space="preserve">GERAL: </w:t>
      </w:r>
    </w:p>
    <w:p w:rsidR="00AF4837" w:rsidRDefault="00032DFC">
      <w:r>
        <w:t xml:space="preserve">1º LUGAR - 350,00 REAIS </w:t>
      </w:r>
      <w:r>
        <w:rPr>
          <w:b/>
          <w:sz w:val="40"/>
          <w:szCs w:val="40"/>
        </w:rPr>
        <w:t>+ voo de balão</w:t>
      </w:r>
    </w:p>
    <w:p w:rsidR="00AF4837" w:rsidRDefault="00032DFC">
      <w:r>
        <w:t>2º LUGAR - 250,00 REAIS</w:t>
      </w:r>
    </w:p>
    <w:p w:rsidR="00AF4837" w:rsidRDefault="00032DFC">
      <w:r>
        <w:t>3º LUGAR - 200,00 REAIS</w:t>
      </w:r>
    </w:p>
    <w:p w:rsidR="00AF4837" w:rsidRDefault="00AF4837">
      <w:pPr>
        <w:rPr>
          <w:b/>
        </w:rPr>
      </w:pPr>
    </w:p>
    <w:p w:rsidR="00AF4837" w:rsidRDefault="00AF4837"/>
    <w:p w:rsidR="00AF4837" w:rsidRDefault="00032DFC">
      <w:pPr>
        <w:rPr>
          <w:b/>
        </w:rPr>
      </w:pPr>
      <w:r>
        <w:rPr>
          <w:b/>
        </w:rPr>
        <w:t>ATÉ 499 ATLETAS</w:t>
      </w:r>
    </w:p>
    <w:p w:rsidR="00AF4837" w:rsidRDefault="00AF4837">
      <w:pPr>
        <w:rPr>
          <w:b/>
        </w:rPr>
      </w:pPr>
    </w:p>
    <w:p w:rsidR="00AF4837" w:rsidRDefault="00032DFC">
      <w:pPr>
        <w:rPr>
          <w:b/>
        </w:rPr>
      </w:pPr>
      <w:r>
        <w:rPr>
          <w:b/>
        </w:rPr>
        <w:t xml:space="preserve">GERAL: </w:t>
      </w:r>
    </w:p>
    <w:p w:rsidR="00AF4837" w:rsidRDefault="00032DFC">
      <w:r>
        <w:t xml:space="preserve">1º LUGAR - 400,00 REAIS. </w:t>
      </w:r>
      <w:r>
        <w:rPr>
          <w:b/>
          <w:sz w:val="40"/>
          <w:szCs w:val="40"/>
        </w:rPr>
        <w:t>+ voo de balão</w:t>
      </w:r>
    </w:p>
    <w:p w:rsidR="00AF4837" w:rsidRDefault="00032DFC">
      <w:r>
        <w:t>2º LUGAR - 3</w:t>
      </w:r>
      <w:r>
        <w:t>00,00 REAIS</w:t>
      </w:r>
    </w:p>
    <w:p w:rsidR="00AF4837" w:rsidRDefault="00032DFC">
      <w:r>
        <w:t>3º LUGAR - 250,00 REAIS</w:t>
      </w:r>
    </w:p>
    <w:p w:rsidR="00AF4837" w:rsidRDefault="00AF4837">
      <w:pPr>
        <w:rPr>
          <w:b/>
        </w:rPr>
      </w:pP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PREMIAÇÃO GRAVEL E BIKE ELÉTRICA (EBIKE)</w:t>
      </w:r>
    </w:p>
    <w:p w:rsidR="00AF4837" w:rsidRDefault="00032DFC">
      <w:pPr>
        <w:spacing w:before="280" w:after="280" w:line="240" w:lineRule="auto"/>
      </w:pPr>
      <w:r>
        <w:t xml:space="preserve">1º LUGAR geral - Troféu </w:t>
      </w:r>
    </w:p>
    <w:p w:rsidR="00AF4837" w:rsidRDefault="00032DFC">
      <w:pPr>
        <w:spacing w:before="280" w:after="280" w:line="240" w:lineRule="auto"/>
      </w:pPr>
      <w:r>
        <w:t>2º LUGAR geral - Troféu</w:t>
      </w:r>
    </w:p>
    <w:p w:rsidR="00AF4837" w:rsidRDefault="00032DFC">
      <w:pPr>
        <w:spacing w:before="280" w:after="280" w:line="240" w:lineRule="auto"/>
      </w:pPr>
      <w:r>
        <w:t xml:space="preserve">3º LUGAR geral - Troféu </w:t>
      </w:r>
    </w:p>
    <w:p w:rsidR="00AF4837" w:rsidRDefault="00032DFC">
      <w:pPr>
        <w:spacing w:before="280" w:after="280" w:line="240" w:lineRule="auto"/>
      </w:pPr>
      <w:r>
        <w:t>4º LUGAR geral- Troféu</w:t>
      </w:r>
    </w:p>
    <w:p w:rsidR="00AF4837" w:rsidRDefault="00032DFC">
      <w:pPr>
        <w:spacing w:before="280" w:after="280" w:line="240" w:lineRule="auto"/>
      </w:pPr>
      <w:r>
        <w:t xml:space="preserve">5º LUGAR geral - Troféu </w:t>
      </w:r>
    </w:p>
    <w:p w:rsidR="00AF4837" w:rsidRDefault="00AF4837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12 - BICICLETAS E EQUIPAMENTOS: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40"/>
          <w:szCs w:val="40"/>
        </w:rPr>
        <w:t>ATENÇÃO ciclistas...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). Será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permitido aos ciclistas utilizar apenas uma bicicleta para percorrer o trajeto, devendo ser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modelo  Mountain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Bike , exceto tipo elétrica ou que descaracterize o tradicional MTB e  proibido também uso de pneu fino, sendo este tipo balão biscoito, nesse </w:t>
      </w:r>
      <w:r>
        <w:rPr>
          <w:rFonts w:ascii="Times New Roman" w:eastAsia="Times New Roman" w:hAnsi="Times New Roman" w:cs="Times New Roman"/>
          <w:sz w:val="24"/>
          <w:szCs w:val="24"/>
        </w:rPr>
        <w:t>caso para categoria MTB TRADICIONAL.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As bicicletas serão movidas exclusivamente pela força individual do atleta em conformidade com este regulamento.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atleta poderá prosseguir pelo percurso a pé, desde que sua bicicleta esteja presente (carregada, </w:t>
      </w:r>
      <w:r>
        <w:rPr>
          <w:rFonts w:ascii="Times New Roman" w:eastAsia="Times New Roman" w:hAnsi="Times New Roman" w:cs="Times New Roman"/>
          <w:sz w:val="24"/>
          <w:szCs w:val="24"/>
        </w:rPr>
        <w:t>arrastada ou empurrada) pelo próprio atleta. Um atleta separado de sua bicicleta estará proibido de prosseguir pelo percurso da prova.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d). Reserva-se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organização o direito de vetar qualquer equipamento ou acessório que julgue inadequado para a utilização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evento.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). Todo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equipamento que o atleta utilizará na prova poderá ser checado pela organização momentos antes da largada, e ter seu uso vetado caso seja considerado impróprio ou de risco para participação no evento.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). Será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obrigatório o uso de capa</w:t>
      </w:r>
      <w:r>
        <w:rPr>
          <w:rFonts w:ascii="Times New Roman" w:eastAsia="Times New Roman" w:hAnsi="Times New Roman" w:cs="Times New Roman"/>
          <w:sz w:val="24"/>
          <w:szCs w:val="24"/>
        </w:rPr>
        <w:t>cete ciclismo afivelado no estilo Mountain Bike Competição ou Participação e com o adesivo do nº atleta recebido junto ao kit atleta.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). 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haverá reembolso, por parte da organização, bem como seus patrocinadores e apoiadores, de nenhum valor corresponde</w:t>
      </w:r>
      <w:r>
        <w:rPr>
          <w:rFonts w:ascii="Times New Roman" w:eastAsia="Times New Roman" w:hAnsi="Times New Roman" w:cs="Times New Roman"/>
          <w:sz w:val="24"/>
          <w:szCs w:val="24"/>
        </w:rPr>
        <w:t>nte a equipamentos e/ou acessórios utilizados pelos participantes no evento, independente de qual for o motivo, nem por qualquer extravio de materiais ou prejuízo que por ventura os atletas ou participantes venham a sofrer durante a participação neste even</w:t>
      </w:r>
      <w:r>
        <w:rPr>
          <w:rFonts w:ascii="Times New Roman" w:eastAsia="Times New Roman" w:hAnsi="Times New Roman" w:cs="Times New Roman"/>
          <w:sz w:val="24"/>
          <w:szCs w:val="24"/>
        </w:rPr>
        <w:t>to;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Os resultados oficiais do DESAFIO DA SERRA DO FAXINAL DE MTB 2022, serão informados através das mídias sociais da Prefeitura Municipal de Praia Grande e LMD Eventos Esportivos e no site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lmdeventosesportivos.com.br.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14.  </w:t>
      </w:r>
      <w:r>
        <w:rPr>
          <w:rFonts w:ascii="Times New Roman" w:eastAsia="Times New Roman" w:hAnsi="Times New Roman" w:cs="Times New Roman"/>
          <w:sz w:val="24"/>
          <w:szCs w:val="24"/>
        </w:rPr>
        <w:t>. Qualquer reclamação sobre o resultado final da competição deverá ser feita, por escrito, até trinta minutos após a divulgação dos resultados, mediante pagamento de taxa de R$ 200,00 e será analisada por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comissão composta pela comissão organizadora. Caso o protesto seja deferido o mesmo receberá de volta a taxa de 200,00 reais, caso seja indeferido seu protesto o mesmo perderá o valor da taxa e a mesma será sorteada com outros brindes junto ao final do 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ento. </w:t>
      </w:r>
    </w:p>
    <w:p w:rsidR="00AF4837" w:rsidRDefault="00AF483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APOIO NO PERCURSO / SEGURANÇA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longo do percurso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haverá  carros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apoio de recolhimento do ciclista e sua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motos de apoio, fiscais pelo decorrer do percurso, carro de emergência com enfermeiros para atendimento dos primeiros socorros e </w:t>
      </w:r>
      <w:r>
        <w:rPr>
          <w:rFonts w:ascii="Times New Roman" w:eastAsia="Times New Roman" w:hAnsi="Times New Roman" w:cs="Times New Roman"/>
          <w:sz w:val="24"/>
          <w:szCs w:val="24"/>
        </w:rPr>
        <w:t>encaminhamento a uma unidade de saúde mais próxima, ambos fornecido pela organização do evento, caso necessário e apoio do corpo de bombeiros e polícia militar e rodoviária  estadual.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segurança da prova receberá apoio dos órgãos competentes e haverá </w:t>
      </w:r>
      <w:r>
        <w:rPr>
          <w:rFonts w:ascii="Times New Roman" w:eastAsia="Times New Roman" w:hAnsi="Times New Roman" w:cs="Times New Roman"/>
          <w:sz w:val="24"/>
          <w:szCs w:val="24"/>
        </w:rPr>
        <w:t>sinalização para a orientação dos participantes; cabe ao atleta respeitar o trajeto, não sendo permitido tomar atalhos ou fazer uso de qualquer meio auxiliar para alcançar qualquer tipo de vantagem. O descumprimento desta regra causará a desclassificação d</w:t>
      </w:r>
      <w:r>
        <w:rPr>
          <w:rFonts w:ascii="Times New Roman" w:eastAsia="Times New Roman" w:hAnsi="Times New Roman" w:cs="Times New Roman"/>
          <w:sz w:val="24"/>
          <w:szCs w:val="24"/>
        </w:rPr>
        <w:t>o atleta;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prova será realizada com restrição ao trânsito de veículos, não sendo totalmente fechado, devendo o atleta manter a direita da pista e obedecer às leis de trânsito, ficar atento aos outros atletas e ser cordial sempre que possível com seus </w:t>
      </w:r>
      <w:r>
        <w:rPr>
          <w:rFonts w:ascii="Times New Roman" w:eastAsia="Times New Roman" w:hAnsi="Times New Roman" w:cs="Times New Roman"/>
          <w:sz w:val="24"/>
          <w:szCs w:val="24"/>
        </w:rPr>
        <w:t>oponentes, organização e público.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Recomendamos a todos os participantes da prova à realização de uma rigorosa e completa avaliação médica prévia a participação no evento;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</w:rPr>
        <w:t>Ao participar deste evento, o atleta assume a responsabilidade por seus dados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fornecidos e aceita totalmente o Regulamento da Prova, participando por livre e espontânea vontade, sendo conhecedor de seu estado de saúde e assumindo as despesas de transporte, hospedagem, alimentação e seguros ou quaisquer outras despesas necessárias o</w:t>
      </w:r>
      <w:r>
        <w:rPr>
          <w:rFonts w:ascii="Times New Roman" w:eastAsia="Times New Roman" w:hAnsi="Times New Roman" w:cs="Times New Roman"/>
          <w:sz w:val="24"/>
          <w:szCs w:val="24"/>
        </w:rPr>
        <w:t>u provenientes da sua participação na prova, antes, durante e depois da mesma;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competidor é responsável pela decisão de participar da prova, avaliando sua condição física e seu desempenho e julgando por si só se deve ou não continuar ao longo da comp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etição.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DIREITOS DE IMAGEM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participar deste evento, cada participante está incondicionalmente aceitando e concordando em ter sua imagem divulgada através de fotos, filmes, rádio, jornais, revistas, internet e televisão, ou qualquer outro meio de c</w:t>
      </w:r>
      <w:r>
        <w:rPr>
          <w:rFonts w:ascii="Times New Roman" w:eastAsia="Times New Roman" w:hAnsi="Times New Roman" w:cs="Times New Roman"/>
          <w:sz w:val="24"/>
          <w:szCs w:val="24"/>
        </w:rPr>
        <w:t>omunicação, para usos informativos, promocionais ou publicitários relativos à prova, sem acarretar nenhum ônus aos organizadores, patrocinadores ou meios de comunicação.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A organização da prova bem como seus patrocinadores e apoiadores não se responsabi</w:t>
      </w:r>
      <w:r>
        <w:rPr>
          <w:rFonts w:ascii="Times New Roman" w:eastAsia="Times New Roman" w:hAnsi="Times New Roman" w:cs="Times New Roman"/>
          <w:sz w:val="24"/>
          <w:szCs w:val="24"/>
        </w:rPr>
        <w:t>lizam por prejuízos ou danos causados pelo atleta inscrito na prova, a terceiros ou outros participantes, sendo seus atos de única e exclusiva responsabilidade do mesmo;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dúvidas ou omissões deste Regulamento serão dirimidas pela Comissão Organizador</w:t>
      </w:r>
      <w:r>
        <w:rPr>
          <w:rFonts w:ascii="Times New Roman" w:eastAsia="Times New Roman" w:hAnsi="Times New Roman" w:cs="Times New Roman"/>
          <w:sz w:val="24"/>
          <w:szCs w:val="24"/>
        </w:rPr>
        <w:t>a de forma soberana, não cabendo recurso a estas decisões, e caso necessário for, a segunda instância será junto ao poder judiciário de Santa Catarina.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evento terá supervisão através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  FEDERAÇÃO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CATARINENSE DE CICLISMO e CONFEDERAÇÃO BRASILEIRA DE MTB. </w:t>
      </w:r>
    </w:p>
    <w:p w:rsidR="00AF4837" w:rsidRDefault="00032DF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GRANDE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 – ABRIL de 2022.</w:t>
      </w:r>
    </w:p>
    <w:sectPr w:rsidR="00AF48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7E1A"/>
    <w:multiLevelType w:val="multilevel"/>
    <w:tmpl w:val="209A069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C326F2C"/>
    <w:multiLevelType w:val="multilevel"/>
    <w:tmpl w:val="996AFBAA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058111B"/>
    <w:multiLevelType w:val="multilevel"/>
    <w:tmpl w:val="D6A069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4282458C"/>
    <w:multiLevelType w:val="multilevel"/>
    <w:tmpl w:val="9738BD7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2B304CF"/>
    <w:multiLevelType w:val="multilevel"/>
    <w:tmpl w:val="750CF25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4FC91B84"/>
    <w:multiLevelType w:val="multilevel"/>
    <w:tmpl w:val="7DEE85CC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37"/>
    <w:rsid w:val="00032DFC"/>
    <w:rsid w:val="00A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6CCDA-8569-4021-B353-72A7067F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D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scozeroadventur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mdeventosesportivos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2044</Words>
  <Characters>11041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cp:lastPrinted>2022-05-03T11:52:00Z</cp:lastPrinted>
  <dcterms:created xsi:type="dcterms:W3CDTF">2022-05-03T11:52:00Z</dcterms:created>
  <dcterms:modified xsi:type="dcterms:W3CDTF">2022-05-03T11:52:00Z</dcterms:modified>
</cp:coreProperties>
</file>